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B7" w:rsidRPr="00024118" w:rsidRDefault="003675B7" w:rsidP="00367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</w:pPr>
      <w:r w:rsidRPr="00024118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32F30" w:rsidRPr="00632F30" w:rsidRDefault="003675B7" w:rsidP="00632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pacing w:val="-9"/>
          <w:sz w:val="28"/>
          <w:szCs w:val="28"/>
          <w:lang w:val="tt-RU" w:eastAsia="ru-RU"/>
        </w:rPr>
      </w:pPr>
      <w:r w:rsidRPr="00024118"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 xml:space="preserve">«Детский сад общеразвивающего вида с приоритетным осуществлением деятельности </w:t>
      </w:r>
      <w:r w:rsidR="00632F30" w:rsidRPr="00632F30">
        <w:rPr>
          <w:rFonts w:ascii="Times New Roman" w:hAnsi="Times New Roman"/>
          <w:color w:val="000000"/>
          <w:spacing w:val="-9"/>
          <w:sz w:val="28"/>
          <w:szCs w:val="28"/>
          <w:lang w:val="tt-RU" w:eastAsia="ru-RU"/>
        </w:rPr>
        <w:t>по познавательно-речевому направлению развития детей № 113 «Непоседы».</w:t>
      </w:r>
    </w:p>
    <w:p w:rsidR="003675B7" w:rsidRPr="001267E0" w:rsidRDefault="00632F30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-9"/>
          <w:sz w:val="28"/>
          <w:szCs w:val="28"/>
          <w:lang w:eastAsia="ru-RU"/>
        </w:rPr>
        <w:t xml:space="preserve"> </w:t>
      </w: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40"/>
          <w:szCs w:val="40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</w:pPr>
      <w:r w:rsidRPr="001267E0"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  <w:t>КОНСУЛЬТАЦИЯ</w:t>
      </w: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</w:pPr>
    </w:p>
    <w:p w:rsidR="003675B7" w:rsidRDefault="003675B7" w:rsidP="00367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</w:pPr>
      <w:r w:rsidRPr="001267E0"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  <w:t>«</w:t>
      </w:r>
      <w:r w:rsidRPr="003675B7"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  <w:t xml:space="preserve">Детский сад – </w:t>
      </w: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</w:pPr>
      <w:r w:rsidRPr="003675B7"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  <w:t>адаптация и психологический комфорт</w:t>
      </w:r>
      <w:r w:rsidRPr="001267E0">
        <w:rPr>
          <w:rFonts w:ascii="Times New Roman" w:hAnsi="Times New Roman"/>
          <w:b/>
          <w:bCs/>
          <w:i/>
          <w:caps/>
          <w:spacing w:val="2"/>
          <w:sz w:val="40"/>
          <w:szCs w:val="40"/>
        </w:rPr>
        <w:t>»</w:t>
      </w: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caps/>
          <w:spacing w:val="-1"/>
          <w:sz w:val="28"/>
          <w:szCs w:val="28"/>
        </w:rPr>
      </w:pPr>
      <w:r w:rsidRPr="001267E0">
        <w:rPr>
          <w:rFonts w:ascii="Times New Roman" w:hAnsi="Times New Roman"/>
          <w:b/>
          <w:bCs/>
          <w:i/>
          <w:spacing w:val="2"/>
          <w:sz w:val="28"/>
          <w:szCs w:val="28"/>
        </w:rPr>
        <w:t>ДЛЯ РОДИТЕЛЕЙ</w:t>
      </w: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ind w:left="5954" w:firstLine="283"/>
        <w:rPr>
          <w:rFonts w:ascii="Times New Roman" w:hAnsi="Times New Roman"/>
          <w:b/>
          <w:i/>
          <w:sz w:val="28"/>
          <w:szCs w:val="28"/>
        </w:rPr>
      </w:pPr>
      <w:r w:rsidRPr="001267E0">
        <w:rPr>
          <w:rFonts w:ascii="Times New Roman" w:hAnsi="Times New Roman"/>
          <w:b/>
          <w:i/>
          <w:spacing w:val="-2"/>
          <w:sz w:val="28"/>
          <w:szCs w:val="28"/>
        </w:rPr>
        <w:t>Подготовила и провела:</w:t>
      </w:r>
    </w:p>
    <w:p w:rsidR="008626EE" w:rsidRDefault="008626EE" w:rsidP="003675B7">
      <w:pPr>
        <w:shd w:val="clear" w:color="auto" w:fill="FFFFFF"/>
        <w:spacing w:after="0" w:line="240" w:lineRule="auto"/>
        <w:ind w:left="595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632F30" w:rsidRDefault="008626EE" w:rsidP="008626EE">
      <w:pPr>
        <w:shd w:val="clear" w:color="auto" w:fill="FFFFFF"/>
        <w:spacing w:after="0" w:line="240" w:lineRule="auto"/>
        <w:ind w:left="5954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Журавлёва Ольга Михайловна  </w:t>
      </w:r>
      <w:bookmarkStart w:id="0" w:name="_GoBack"/>
      <w:bookmarkEnd w:id="0"/>
    </w:p>
    <w:p w:rsidR="003675B7" w:rsidRPr="001267E0" w:rsidRDefault="003675B7" w:rsidP="003675B7">
      <w:pPr>
        <w:shd w:val="clear" w:color="auto" w:fill="FFFFFF"/>
        <w:spacing w:after="0" w:line="240" w:lineRule="auto"/>
        <w:ind w:left="5954" w:firstLine="283"/>
        <w:rPr>
          <w:rFonts w:ascii="Times New Roman" w:hAnsi="Times New Roman"/>
          <w:b/>
          <w:i/>
          <w:spacing w:val="-2"/>
          <w:sz w:val="28"/>
          <w:szCs w:val="28"/>
        </w:rPr>
      </w:pPr>
      <w:r w:rsidRPr="001267E0">
        <w:rPr>
          <w:rFonts w:ascii="Times New Roman" w:hAnsi="Times New Roman"/>
          <w:b/>
          <w:i/>
          <w:spacing w:val="-2"/>
          <w:sz w:val="28"/>
          <w:szCs w:val="28"/>
        </w:rPr>
        <w:t>Дата и время проведения:</w:t>
      </w:r>
    </w:p>
    <w:p w:rsidR="003675B7" w:rsidRPr="001267E0" w:rsidRDefault="00632F30" w:rsidP="00632F30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                                                   </w:t>
      </w:r>
      <w:r w:rsidR="008626EE">
        <w:rPr>
          <w:rFonts w:ascii="Times New Roman" w:hAnsi="Times New Roman"/>
          <w:spacing w:val="-1"/>
          <w:sz w:val="28"/>
          <w:szCs w:val="28"/>
        </w:rPr>
        <w:t xml:space="preserve">                               5.06</w:t>
      </w:r>
      <w:r w:rsidR="003675B7">
        <w:rPr>
          <w:rFonts w:ascii="Times New Roman" w:hAnsi="Times New Roman"/>
          <w:spacing w:val="-1"/>
          <w:sz w:val="28"/>
          <w:szCs w:val="28"/>
        </w:rPr>
        <w:t>.</w:t>
      </w:r>
      <w:r w:rsidR="003675B7" w:rsidRPr="001267E0">
        <w:rPr>
          <w:rFonts w:ascii="Times New Roman" w:hAnsi="Times New Roman"/>
          <w:spacing w:val="-1"/>
          <w:sz w:val="28"/>
          <w:szCs w:val="28"/>
        </w:rPr>
        <w:t>201</w:t>
      </w:r>
      <w:r w:rsidR="008626EE">
        <w:rPr>
          <w:rFonts w:ascii="Times New Roman" w:hAnsi="Times New Roman"/>
          <w:spacing w:val="-1"/>
          <w:sz w:val="28"/>
          <w:szCs w:val="28"/>
        </w:rPr>
        <w:t>5</w:t>
      </w:r>
      <w:r w:rsidR="003675B7" w:rsidRPr="001267E0">
        <w:rPr>
          <w:rFonts w:ascii="Times New Roman" w:hAnsi="Times New Roman"/>
          <w:spacing w:val="-1"/>
          <w:sz w:val="28"/>
          <w:szCs w:val="28"/>
        </w:rPr>
        <w:t xml:space="preserve"> года, 13.15</w:t>
      </w: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675B7" w:rsidRPr="001267E0" w:rsidRDefault="003675B7" w:rsidP="003675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716310" w:rsidRDefault="00716310" w:rsidP="007163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Набережные Челны Республика Татарстан</w:t>
      </w:r>
    </w:p>
    <w:p w:rsidR="003675B7" w:rsidRPr="001267E0" w:rsidRDefault="008626EE" w:rsidP="007163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="00716310">
        <w:rPr>
          <w:rFonts w:ascii="Times New Roman" w:hAnsi="Times New Roman"/>
          <w:sz w:val="28"/>
          <w:szCs w:val="28"/>
        </w:rPr>
        <w:t xml:space="preserve"> год</w:t>
      </w:r>
      <w:r w:rsidR="00716310" w:rsidRPr="001267E0">
        <w:rPr>
          <w:rFonts w:ascii="Times New Roman" w:hAnsi="Times New Roman"/>
          <w:sz w:val="28"/>
          <w:szCs w:val="28"/>
        </w:rPr>
        <w:t xml:space="preserve"> </w:t>
      </w:r>
      <w:r w:rsidR="003675B7" w:rsidRPr="001267E0">
        <w:rPr>
          <w:rFonts w:ascii="Times New Roman" w:hAnsi="Times New Roman"/>
          <w:sz w:val="28"/>
          <w:szCs w:val="28"/>
        </w:rPr>
        <w:br w:type="page"/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lastRenderedPageBreak/>
        <w:t>Детский сад – новый период в жизни ребёнка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Для малыша это, прежде всего</w:t>
      </w:r>
      <w:r w:rsidRPr="00E12F9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F90">
        <w:rPr>
          <w:rFonts w:ascii="Times New Roman" w:hAnsi="Times New Roman"/>
          <w:sz w:val="28"/>
          <w:szCs w:val="28"/>
        </w:rPr>
        <w:t>первый опыт коллективного общения . Новую обстановку не 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соглашаются идти в детский сад с утра, а перед входом в группу начинают капризничать и плакать. Чем старше ребёнок, тем быстрее он способен адаптироваться.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Существуют определённые причины, которые вызывают слёзы у ребёнка: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1.</w:t>
      </w:r>
      <w:r w:rsidRPr="00E12F90">
        <w:rPr>
          <w:rFonts w:ascii="Times New Roman" w:hAnsi="Times New Roman"/>
          <w:b/>
          <w:sz w:val="28"/>
          <w:szCs w:val="28"/>
        </w:rPr>
        <w:t>Тревога связанная со сменой обстановки</w:t>
      </w:r>
      <w:r w:rsidRPr="00E12F90">
        <w:rPr>
          <w:rFonts w:ascii="Times New Roman" w:hAnsi="Times New Roman"/>
          <w:sz w:val="28"/>
          <w:szCs w:val="28"/>
        </w:rPr>
        <w:t xml:space="preserve"> (ребёнок до 3 лет ещё нуждается  усильном внимании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При этом из привычной спокойной домашней атмосферы , где мама рядом и в любой момент может прийти на помощь, он перемещается в незнакомое пространство , встречает пусть и доброжелательных но чужих людей . В детском саду приучают к определённой дисциплине , а домашних условиях она не была так важна.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2. </w:t>
      </w:r>
      <w:r w:rsidRPr="00E12F90">
        <w:rPr>
          <w:rFonts w:ascii="Times New Roman" w:hAnsi="Times New Roman"/>
          <w:b/>
          <w:sz w:val="28"/>
          <w:szCs w:val="28"/>
        </w:rPr>
        <w:t>Отрицательное первое впечатление от посещения детского сада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Оно может иметь решающее значение для дальнейшего пребывания ребёнка в ДОУ.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3. </w:t>
      </w:r>
      <w:r w:rsidRPr="00E12F90">
        <w:rPr>
          <w:rFonts w:ascii="Times New Roman" w:hAnsi="Times New Roman"/>
          <w:b/>
          <w:sz w:val="28"/>
          <w:szCs w:val="28"/>
        </w:rPr>
        <w:t>Психологическая неготовность ребёнка к ДОУ.</w:t>
      </w:r>
      <w:r w:rsidRPr="00E12F90">
        <w:rPr>
          <w:rFonts w:ascii="Times New Roman" w:hAnsi="Times New Roman"/>
          <w:sz w:val="28"/>
          <w:szCs w:val="28"/>
        </w:rPr>
        <w:t xml:space="preserve"> Эта проблема наиболее трудная и может быть связана с индивидуальными особенностями развития. Чаще всего это происходит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>когда ребёнку не хватает эмоционального общения с мамой.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4. </w:t>
      </w:r>
      <w:r w:rsidRPr="00E12F90">
        <w:rPr>
          <w:rFonts w:ascii="Times New Roman" w:hAnsi="Times New Roman"/>
          <w:b/>
          <w:sz w:val="28"/>
          <w:szCs w:val="28"/>
        </w:rPr>
        <w:t>Отсутствие навыков самообслуживания.</w:t>
      </w:r>
      <w:r w:rsidRPr="00E12F90">
        <w:rPr>
          <w:rFonts w:ascii="Times New Roman" w:hAnsi="Times New Roman"/>
          <w:sz w:val="28"/>
          <w:szCs w:val="28"/>
        </w:rPr>
        <w:t xml:space="preserve"> Это сильно осложняет пребывание ребёнка в ДОУ.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5. </w:t>
      </w:r>
      <w:r w:rsidRPr="00E12F90">
        <w:rPr>
          <w:rFonts w:ascii="Times New Roman" w:hAnsi="Times New Roman"/>
          <w:b/>
          <w:sz w:val="28"/>
          <w:szCs w:val="28"/>
        </w:rPr>
        <w:t>Избыток впечатлений</w:t>
      </w:r>
      <w:r w:rsidRPr="00E12F90">
        <w:rPr>
          <w:rFonts w:ascii="Times New Roman" w:hAnsi="Times New Roman"/>
          <w:sz w:val="28"/>
          <w:szCs w:val="28"/>
        </w:rPr>
        <w:t>. В ДОУ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6. </w:t>
      </w:r>
      <w:r w:rsidRPr="00E12F90">
        <w:rPr>
          <w:rFonts w:ascii="Times New Roman" w:hAnsi="Times New Roman"/>
          <w:b/>
          <w:sz w:val="28"/>
          <w:szCs w:val="28"/>
        </w:rPr>
        <w:t>Личное неприятие воспитателя или воспитателей</w:t>
      </w:r>
      <w:r w:rsidRPr="00E12F90">
        <w:rPr>
          <w:rFonts w:ascii="Times New Roman" w:hAnsi="Times New Roman"/>
          <w:sz w:val="28"/>
          <w:szCs w:val="28"/>
        </w:rPr>
        <w:t>. Такое явление не следует рассматривать как обязательное, но оно возможно.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Несложные действия способны уменьшить тревожность и положительно повлиять на адаптацию ребёнка к новым жизненным условиям. Так рекомендуется приучать ребёнка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ребёнка режим дня (сон, игры и приём пищи) соответствующий ДОУ.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Впервые дни не следует оставлять малыша в детском саду больше двух часов. Время пребывания нужно увеличивать постепенно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По прошествии 2-3 недель (данный период индивидуален для каждого ребёнка ), учитывая желания малыша, можно оставить его на целый день в ДОУ.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Каждый раз после прихода из детского сада необходимо спрашивать ребёнка о том, как прошел день, какие он получил впечатления. Обязательно нужно акцентировать внимание на положительных моментах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так как родители такими короткими замечаниями способны сформировать у них позитивное отношение к дошкольному учреждению. Если малыш плачет, стоит взять его на руки, успокоить – вероятно, ему не хватает прикосновение матери, которых совсем недавно было на много больше. Желательно укладывать ребёнка спать пораньше, побыть с ним подольше перед сном, поговорить о садике. Желательно дать ребёнку пару дней отдыха, если он категорически отказывается идти в детский сад. Всё это время надо рассказывать о садике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>о том, как много интересного его ждёт там.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Родители отдавая сына или дочь в дошкольное учреждение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часто сталкиваются с трудностями .В первую очередь это не готовность родителей к негативной реакции ребёнка к дошкольному учреждению. Родители бывают напуганы плаксивостью ребёнка,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F90">
        <w:rPr>
          <w:rFonts w:ascii="Times New Roman" w:hAnsi="Times New Roman"/>
          <w:sz w:val="28"/>
          <w:szCs w:val="28"/>
        </w:rPr>
        <w:t>растерянны, ведь дома он охотно соглашается идти в детский сад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Надо помнить что для малыша это первый опыт , он не мог за ранее представить себе полную картину и плаксивость это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Частой ошибкой родителей является обвинение и наказание ребёнка за слёзы. Это не выход из ситуации от старших требуется только терпение и помощь. Воспитатели должны быть готовы помочь родителям в этот не простой для них период. В первое время, когда ребёнок только начинает ходить в детский сад, не стоит так же планировать важных дел, лучше отложить выход на работу. Родители должны знать, что сын или дочь могут привыкать к садику 2-3 месяца.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Еще одна ошибка родителе</w:t>
      </w:r>
      <w:proofErr w:type="gramStart"/>
      <w:r w:rsidRPr="00E12F90">
        <w:rPr>
          <w:rFonts w:ascii="Times New Roman" w:hAnsi="Times New Roman"/>
          <w:sz w:val="28"/>
          <w:szCs w:val="28"/>
        </w:rPr>
        <w:t>й-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пребывание в состоянии обеспокоенности, тревожности. Дети моментально чувствуют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когда родители волнуются, это состояние передаётся им. Стоит избегать разговоров о слезах малыша с другими членами семьи в его присутствии. Кажется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>что они ещё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 Понижение внимания к ребёнку также является типичной ошибкой родителей. Рекомендуется наоборот как можно больше времени проводить с ребёнком в этот период его жизни. Этим мама показывает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что нечего бояться , потому что она всё так же рядом. Когда малыш начинает весело говорить о садике, читать стихи, пересказывать события, случившиеся за день,- это верный знак того, что он освоился.</w:t>
      </w:r>
    </w:p>
    <w:p w:rsidR="00186A15" w:rsidRPr="00E12F90" w:rsidRDefault="00186A15" w:rsidP="00186A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</w:t>
      </w:r>
      <w:proofErr w:type="gramStart"/>
      <w:r w:rsidRPr="00E12F90">
        <w:rPr>
          <w:rFonts w:ascii="Times New Roman" w:hAnsi="Times New Roman"/>
          <w:sz w:val="28"/>
          <w:szCs w:val="28"/>
        </w:rPr>
        <w:t>привыкании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к дошкольному учреждению - это также и тест для родителей, показатель того, насколько они готовы поддерживать ребёнка, помогать ему преодолевать трудности.</w:t>
      </w:r>
    </w:p>
    <w:p w:rsidR="00186A15" w:rsidRPr="00E12F90" w:rsidRDefault="00186A15" w:rsidP="00186A15">
      <w:pPr>
        <w:jc w:val="center"/>
        <w:rPr>
          <w:rFonts w:ascii="Times New Roman" w:hAnsi="Times New Roman"/>
          <w:b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br w:type="page"/>
      </w:r>
      <w:r w:rsidRPr="00E12F90">
        <w:rPr>
          <w:rFonts w:ascii="Times New Roman" w:hAnsi="Times New Roman"/>
          <w:b/>
          <w:sz w:val="28"/>
          <w:szCs w:val="28"/>
        </w:rPr>
        <w:t>Рекомендации родителям по подготовке ребёнка к детскому саду.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Каждый день оставлять время на беседы с ребёнком о том, что такое детский сад, зачем он нужен и почему мама хочет его туда повести (там интересно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>там другие дети играют и гуляют, маме надо заняться делами семьи)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Заранее спланируйте прогулки на территорию выбранного учреждения. Обращайте внимания малыша на красоту территории детского сада. Акцентируйте внимание его, что скоро он сможет здесь гулять и играть вместе со всеми детьми и воспитателями.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  <w:lang w:val="en-US"/>
        </w:rPr>
        <w:t>C</w:t>
      </w:r>
      <w:r w:rsidRPr="00E12F90">
        <w:rPr>
          <w:rFonts w:ascii="Times New Roman" w:hAnsi="Times New Roman"/>
          <w:sz w:val="28"/>
          <w:szCs w:val="28"/>
        </w:rPr>
        <w:t xml:space="preserve"> гордостью рассказывайте своим знакомым в присутствии малыша, что он уже подрос и готовиться ходить в детский сад.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Ещё до первого посещения расскажите малышу о режиме дня в детском саду, что там делают дети и кто такие воспитатели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Расскажите ему, что в детском саду он сможет приобрести новых друзей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Научите его примерным фразам ,словам, какими он сможет обращаться к новым своим друзьям .Прочитайте стихи или детские истории о детском саде, покажите картинки.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Обязательно поговорите с ними о роли воспитателя. Многие дети ошибочно считают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что мама их бросила и отдала чужой тёте. Научите </w:t>
      </w:r>
      <w:proofErr w:type="gramStart"/>
      <w:r w:rsidRPr="00E12F90">
        <w:rPr>
          <w:rFonts w:ascii="Times New Roman" w:hAnsi="Times New Roman"/>
          <w:sz w:val="28"/>
          <w:szCs w:val="28"/>
        </w:rPr>
        <w:t>ребёнка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как правильно обращаться к воспитателю, как правильно заявлять о своих потребностях.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Предупреждайте малыша, что могут быть трудности из-за того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что там деток много , а воспитатель один . Обучайте его терпению. Но всегда заверяйте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что мама и папа обязательно придут за ним.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Поиграйте с ребёнком дома в игру детский сад. Создайте пару типичных ситуаций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которые могут возникнуть в детской группе .Подскажите несколько вариантов для малыша, которые помогут ему на них реагировать. Этим вы уже будете закладывать основы общения и закладывать основы общения и вхождения малыша в новый коллектив – в начале в детский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потом в школьный, а затем в взрослый.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Важное средство общения в дошкольном учреждении – это детские игрушки. Что бы часть семейной атмосферы была с малышом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позвольте ему брать с собой любимые игрушки. Научите его делиться с ними с другими детьми.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 Будьте уверены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>что малыш готов к детскому саду, владеет всеми необходимыми навыками самообслуживания, речью, умеет заявлять о своих потребностях.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>Конфликтные ситуации</w:t>
      </w:r>
      <w:proofErr w:type="gramStart"/>
      <w:r w:rsidRPr="00E12F9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2F90">
        <w:rPr>
          <w:rFonts w:ascii="Times New Roman" w:hAnsi="Times New Roman"/>
          <w:sz w:val="28"/>
          <w:szCs w:val="28"/>
        </w:rPr>
        <w:t xml:space="preserve"> недоразумения с воспитателем решайте без агрессии и не в присутствии ребёнка . Не критикуйте детский сад, не возмущайтесь недостатками работы дошкольного учреждения при ребёнке.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Обговорите с малышом, как вы будете прощаться и как  встречаться в детском саду. Несколько раз проделайте несложное, но очень важное действие для малыша при прощании и встречи. Пытайтесь их в будущем придерживаться.   </w:t>
      </w:r>
    </w:p>
    <w:p w:rsidR="00186A15" w:rsidRPr="00E12F90" w:rsidRDefault="00186A15" w:rsidP="00186A15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12F90">
        <w:rPr>
          <w:rFonts w:ascii="Times New Roman" w:hAnsi="Times New Roman"/>
          <w:sz w:val="28"/>
          <w:szCs w:val="28"/>
        </w:rPr>
        <w:t xml:space="preserve"> Помните, что с начала посещения детского сада ребёнок на время лишается физического контакта с м</w:t>
      </w:r>
      <w:r w:rsidR="008626EE">
        <w:rPr>
          <w:rFonts w:ascii="Times New Roman" w:hAnsi="Times New Roman"/>
          <w:sz w:val="28"/>
          <w:szCs w:val="28"/>
        </w:rPr>
        <w:t>атерью. Маленьким детям важно</w:t>
      </w:r>
      <w:proofErr w:type="gramStart"/>
      <w:r w:rsidR="008626E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8626EE">
        <w:rPr>
          <w:rFonts w:ascii="Times New Roman" w:hAnsi="Times New Roman"/>
          <w:sz w:val="28"/>
          <w:szCs w:val="28"/>
        </w:rPr>
        <w:t>ч</w:t>
      </w:r>
      <w:r w:rsidRPr="00E12F90">
        <w:rPr>
          <w:rFonts w:ascii="Times New Roman" w:hAnsi="Times New Roman"/>
          <w:sz w:val="28"/>
          <w:szCs w:val="28"/>
        </w:rPr>
        <w:t>т</w:t>
      </w:r>
      <w:r w:rsidR="00E263E8">
        <w:rPr>
          <w:rFonts w:ascii="Times New Roman" w:hAnsi="Times New Roman"/>
          <w:sz w:val="28"/>
          <w:szCs w:val="28"/>
        </w:rPr>
        <w:t xml:space="preserve">обы их продолжали брать на руки, обнимать, </w:t>
      </w:r>
      <w:r w:rsidRPr="00E12F90">
        <w:rPr>
          <w:rFonts w:ascii="Times New Roman" w:hAnsi="Times New Roman"/>
          <w:sz w:val="28"/>
          <w:szCs w:val="28"/>
        </w:rPr>
        <w:t>укладывать спать. Поэтому старайтесь уделять больше внимания ребёнку дома.</w:t>
      </w:r>
    </w:p>
    <w:sectPr w:rsidR="00186A15" w:rsidRPr="00E12F90" w:rsidSect="000241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E518C"/>
    <w:multiLevelType w:val="hybridMultilevel"/>
    <w:tmpl w:val="8336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B7"/>
    <w:rsid w:val="00125D77"/>
    <w:rsid w:val="00186A15"/>
    <w:rsid w:val="003675B7"/>
    <w:rsid w:val="00632F30"/>
    <w:rsid w:val="00716310"/>
    <w:rsid w:val="007A1110"/>
    <w:rsid w:val="008626EE"/>
    <w:rsid w:val="00E05ECD"/>
    <w:rsid w:val="00E2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2014-12-04T03:47:00Z</dcterms:created>
  <dcterms:modified xsi:type="dcterms:W3CDTF">2015-05-15T06:44:00Z</dcterms:modified>
</cp:coreProperties>
</file>